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9B6" w:rsidRPr="00E919B6" w:rsidRDefault="00E919B6" w:rsidP="00E919B6">
      <w:pPr>
        <w:ind w:hanging="360"/>
        <w:jc w:val="center"/>
        <w:rPr>
          <w:rFonts w:ascii="Arial" w:hAnsi="Arial" w:cs="Arial"/>
          <w:b/>
          <w:color w:val="CC0000"/>
          <w:sz w:val="44"/>
          <w:szCs w:val="44"/>
        </w:rPr>
      </w:pPr>
      <w:r w:rsidRPr="00E919B6">
        <w:rPr>
          <w:rFonts w:ascii="Arial" w:hAnsi="Arial" w:cs="Arial"/>
          <w:b/>
          <w:noProof/>
          <w:color w:val="009900"/>
          <w:sz w:val="44"/>
          <w:szCs w:val="44"/>
        </w:rPr>
        <w:drawing>
          <wp:inline distT="0" distB="0" distL="0" distR="0" wp14:anchorId="269DBD1F" wp14:editId="0C6D13F3">
            <wp:extent cx="414477" cy="465455"/>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P900384665[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6638" cy="479112"/>
                    </a:xfrm>
                    <a:prstGeom prst="rect">
                      <a:avLst/>
                    </a:prstGeom>
                  </pic:spPr>
                </pic:pic>
              </a:graphicData>
            </a:graphic>
          </wp:inline>
        </w:drawing>
      </w:r>
      <w:r w:rsidRPr="00E919B6">
        <w:rPr>
          <w:rFonts w:ascii="Arial" w:hAnsi="Arial" w:cs="Arial"/>
          <w:b/>
          <w:color w:val="009900"/>
          <w:sz w:val="44"/>
          <w:szCs w:val="44"/>
        </w:rPr>
        <w:t xml:space="preserve"> </w:t>
      </w:r>
      <w:r w:rsidRPr="00E919B6">
        <w:rPr>
          <w:rFonts w:ascii="Arial" w:hAnsi="Arial" w:cs="Arial"/>
          <w:b/>
          <w:color w:val="D60000"/>
          <w:sz w:val="44"/>
          <w:szCs w:val="44"/>
        </w:rPr>
        <w:t>Low Cost/No Cost Family Fun in London</w:t>
      </w:r>
      <w:r w:rsidRPr="00E919B6">
        <w:rPr>
          <w:rFonts w:ascii="Arial" w:hAnsi="Arial" w:cs="Arial"/>
          <w:b/>
          <w:color w:val="C00000"/>
          <w:sz w:val="44"/>
          <w:szCs w:val="44"/>
        </w:rPr>
        <w:t xml:space="preserve"> </w:t>
      </w:r>
      <w:r w:rsidRPr="00E919B6">
        <w:rPr>
          <w:rFonts w:ascii="Arial" w:hAnsi="Arial" w:cs="Arial"/>
          <w:b/>
          <w:noProof/>
          <w:color w:val="548DD4" w:themeColor="text2" w:themeTint="99"/>
          <w:sz w:val="44"/>
          <w:szCs w:val="44"/>
        </w:rPr>
        <w:drawing>
          <wp:inline distT="0" distB="0" distL="0" distR="0" wp14:anchorId="4FA301E8" wp14:editId="3B8CF6B3">
            <wp:extent cx="414655" cy="46355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4655" cy="463550"/>
                    </a:xfrm>
                    <a:prstGeom prst="rect">
                      <a:avLst/>
                    </a:prstGeom>
                    <a:noFill/>
                  </pic:spPr>
                </pic:pic>
              </a:graphicData>
            </a:graphic>
          </wp:inline>
        </w:drawing>
      </w:r>
    </w:p>
    <w:p w:rsidR="00E919B6" w:rsidRPr="00E919B6" w:rsidRDefault="00E919B6" w:rsidP="00E919B6">
      <w:pPr>
        <w:rPr>
          <w:rFonts w:ascii="Arial" w:hAnsi="Arial" w:cs="Arial"/>
          <w:b/>
          <w:sz w:val="16"/>
          <w:szCs w:val="16"/>
        </w:rPr>
      </w:pPr>
    </w:p>
    <w:p w:rsidR="00E919B6" w:rsidRPr="00E919B6" w:rsidRDefault="00E919B6" w:rsidP="00E919B6">
      <w:pPr>
        <w:jc w:val="center"/>
        <w:rPr>
          <w:rFonts w:ascii="Arial" w:hAnsi="Arial" w:cs="Arial"/>
          <w:b/>
        </w:rPr>
      </w:pPr>
      <w:proofErr w:type="spellStart"/>
      <w:r w:rsidRPr="00E919B6">
        <w:rPr>
          <w:rFonts w:ascii="Arial" w:hAnsi="Arial" w:cs="Arial"/>
          <w:b/>
          <w:bCs/>
          <w:color w:val="000000"/>
          <w:lang w:val="en"/>
        </w:rPr>
        <w:t>Lambeth</w:t>
      </w:r>
      <w:proofErr w:type="spellEnd"/>
      <w:r w:rsidRPr="00E919B6">
        <w:rPr>
          <w:rFonts w:ascii="Arial" w:hAnsi="Arial" w:cs="Arial"/>
          <w:b/>
          <w:bCs/>
          <w:color w:val="000000"/>
          <w:lang w:val="en"/>
        </w:rPr>
        <w:t xml:space="preserve"> Bike Festival – </w:t>
      </w:r>
      <w:proofErr w:type="spellStart"/>
      <w:r w:rsidRPr="00E919B6">
        <w:rPr>
          <w:rFonts w:ascii="Arial" w:hAnsi="Arial" w:cs="Arial"/>
          <w:b/>
        </w:rPr>
        <w:t>Brockwell</w:t>
      </w:r>
      <w:proofErr w:type="spellEnd"/>
      <w:r w:rsidRPr="00E919B6">
        <w:rPr>
          <w:rFonts w:ascii="Arial" w:hAnsi="Arial" w:cs="Arial"/>
          <w:b/>
        </w:rPr>
        <w:t xml:space="preserve"> Park</w:t>
      </w:r>
    </w:p>
    <w:p w:rsidR="00E919B6" w:rsidRPr="00E919B6" w:rsidRDefault="00E919B6" w:rsidP="00E919B6">
      <w:pPr>
        <w:jc w:val="center"/>
        <w:rPr>
          <w:rFonts w:ascii="Arial" w:hAnsi="Arial" w:cs="Arial"/>
        </w:rPr>
      </w:pPr>
      <w:r w:rsidRPr="00E919B6">
        <w:rPr>
          <w:rFonts w:ascii="Arial" w:hAnsi="Arial" w:cs="Arial"/>
          <w:color w:val="FF0000"/>
        </w:rPr>
        <w:t>FREE</w:t>
      </w:r>
      <w:r w:rsidRPr="00E919B6">
        <w:rPr>
          <w:rFonts w:ascii="Arial" w:hAnsi="Arial" w:cs="Arial"/>
        </w:rPr>
        <w:t xml:space="preserve"> (All Ages)</w:t>
      </w:r>
    </w:p>
    <w:p w:rsidR="00E919B6" w:rsidRPr="00E919B6" w:rsidRDefault="00E919B6" w:rsidP="00E919B6">
      <w:pPr>
        <w:jc w:val="center"/>
        <w:rPr>
          <w:rFonts w:ascii="Arial" w:hAnsi="Arial" w:cs="Arial"/>
        </w:rPr>
      </w:pPr>
      <w:r w:rsidRPr="00E919B6">
        <w:rPr>
          <w:rFonts w:ascii="Arial" w:hAnsi="Arial" w:cs="Arial"/>
        </w:rPr>
        <w:t xml:space="preserve">(Near the Lido) </w:t>
      </w:r>
      <w:proofErr w:type="spellStart"/>
      <w:r w:rsidRPr="00E919B6">
        <w:rPr>
          <w:rFonts w:ascii="Arial" w:hAnsi="Arial" w:cs="Arial"/>
        </w:rPr>
        <w:t>Brockwell</w:t>
      </w:r>
      <w:proofErr w:type="spellEnd"/>
      <w:r w:rsidRPr="00E919B6">
        <w:rPr>
          <w:rFonts w:ascii="Arial" w:hAnsi="Arial" w:cs="Arial"/>
        </w:rPr>
        <w:t xml:space="preserve"> Park, Dulwich Road, SE24 0NG / </w:t>
      </w:r>
      <w:hyperlink r:id="rId10" w:history="1">
        <w:r w:rsidRPr="00E919B6">
          <w:rPr>
            <w:rFonts w:ascii="Arial" w:hAnsi="Arial" w:cs="Arial"/>
            <w:color w:val="333333"/>
          </w:rPr>
          <w:t>www.lambeth.gov.uk</w:t>
        </w:r>
      </w:hyperlink>
      <w:r w:rsidRPr="00E919B6">
        <w:rPr>
          <w:rFonts w:ascii="Arial" w:hAnsi="Arial" w:cs="Arial"/>
          <w:color w:val="333333"/>
        </w:rPr>
        <w:t>/events</w:t>
      </w:r>
    </w:p>
    <w:p w:rsidR="00E919B6" w:rsidRPr="00E919B6" w:rsidRDefault="00E919B6" w:rsidP="00E919B6">
      <w:pPr>
        <w:jc w:val="center"/>
        <w:rPr>
          <w:rFonts w:ascii="Arial" w:hAnsi="Arial" w:cs="Arial"/>
        </w:rPr>
      </w:pPr>
      <w:r w:rsidRPr="00E919B6">
        <w:rPr>
          <w:rFonts w:ascii="Arial" w:hAnsi="Arial" w:cs="Arial"/>
        </w:rPr>
        <w:t>Sat 21</w:t>
      </w:r>
      <w:r w:rsidRPr="00E919B6">
        <w:rPr>
          <w:rFonts w:ascii="Arial" w:hAnsi="Arial" w:cs="Arial"/>
          <w:vertAlign w:val="superscript"/>
        </w:rPr>
        <w:t>st</w:t>
      </w:r>
      <w:r w:rsidRPr="00E919B6">
        <w:rPr>
          <w:rFonts w:ascii="Arial" w:hAnsi="Arial" w:cs="Arial"/>
        </w:rPr>
        <w:t xml:space="preserve"> Jun, noon-4pm</w:t>
      </w:r>
    </w:p>
    <w:p w:rsidR="00E919B6" w:rsidRPr="00E919B6" w:rsidRDefault="00E919B6" w:rsidP="00E919B6">
      <w:pPr>
        <w:jc w:val="center"/>
        <w:rPr>
          <w:rFonts w:ascii="Arial" w:hAnsi="Arial" w:cs="Arial"/>
          <w:lang w:val="en"/>
        </w:rPr>
      </w:pPr>
      <w:proofErr w:type="gramStart"/>
      <w:r w:rsidRPr="00E919B6">
        <w:rPr>
          <w:rFonts w:ascii="Arial" w:hAnsi="Arial" w:cs="Arial"/>
          <w:lang w:val="en"/>
        </w:rPr>
        <w:t>A day of cycling fun featuring displays and workshops from fearsome mountain bike crew Team Savage.</w:t>
      </w:r>
      <w:proofErr w:type="gramEnd"/>
      <w:r w:rsidRPr="00E919B6">
        <w:rPr>
          <w:rFonts w:ascii="Arial" w:hAnsi="Arial" w:cs="Arial"/>
          <w:lang w:val="en"/>
        </w:rPr>
        <w:t xml:space="preserve"> There will also be opportunities to try out bikes and tag-alongs PLUS music from Puncture Kit whose instruments are made from old bike parts and some two-wheeled oddities which you can try out. </w:t>
      </w:r>
      <w:r w:rsidRPr="00E919B6">
        <w:rPr>
          <w:rFonts w:ascii="Arial" w:hAnsi="Arial" w:cs="Arial"/>
          <w:color w:val="333333"/>
          <w:spacing w:val="8"/>
          <w:lang w:val="en"/>
        </w:rPr>
        <w:t>Bring your own bike along and get it fixed by a professional mechanic or t</w:t>
      </w:r>
      <w:r w:rsidRPr="00E919B6">
        <w:rPr>
          <w:rFonts w:ascii="Arial" w:hAnsi="Arial" w:cs="Arial"/>
          <w:lang w:val="en"/>
        </w:rPr>
        <w:t xml:space="preserve">ake part in an instructor-led ride around the park to increase your cycling confidence. The day will finish up with a rave-themed sound system ride at 4pm. </w:t>
      </w:r>
    </w:p>
    <w:p w:rsidR="00E919B6" w:rsidRPr="00E919B6" w:rsidRDefault="00E919B6" w:rsidP="00E919B6">
      <w:pPr>
        <w:jc w:val="center"/>
        <w:rPr>
          <w:rFonts w:ascii="Arial" w:hAnsi="Arial" w:cs="Arial"/>
          <w:sz w:val="16"/>
          <w:szCs w:val="16"/>
        </w:rPr>
      </w:pPr>
    </w:p>
    <w:p w:rsidR="00E919B6" w:rsidRPr="00E919B6" w:rsidRDefault="00E919B6" w:rsidP="00E919B6">
      <w:pPr>
        <w:jc w:val="center"/>
        <w:rPr>
          <w:rFonts w:ascii="Arial" w:hAnsi="Arial" w:cs="Arial"/>
          <w:b/>
        </w:rPr>
      </w:pPr>
      <w:r w:rsidRPr="00E919B6">
        <w:rPr>
          <w:rFonts w:ascii="Arial" w:hAnsi="Arial" w:cs="Arial"/>
          <w:b/>
        </w:rPr>
        <w:t>Midsummer Water Day - Somerset House</w:t>
      </w:r>
    </w:p>
    <w:p w:rsidR="00E919B6" w:rsidRPr="00E919B6" w:rsidRDefault="00E919B6" w:rsidP="00E919B6">
      <w:pPr>
        <w:jc w:val="center"/>
        <w:rPr>
          <w:rFonts w:ascii="Arial" w:hAnsi="Arial" w:cs="Arial"/>
        </w:rPr>
      </w:pPr>
      <w:r w:rsidRPr="00E919B6">
        <w:rPr>
          <w:rFonts w:ascii="Arial" w:hAnsi="Arial" w:cs="Arial"/>
          <w:color w:val="FF0000"/>
        </w:rPr>
        <w:t>FREE</w:t>
      </w:r>
      <w:r w:rsidRPr="00E919B6">
        <w:rPr>
          <w:rFonts w:ascii="Arial" w:hAnsi="Arial" w:cs="Arial"/>
        </w:rPr>
        <w:t xml:space="preserve"> (Accompanied children of all ages)</w:t>
      </w:r>
    </w:p>
    <w:p w:rsidR="00E919B6" w:rsidRPr="00E919B6" w:rsidRDefault="00E919B6" w:rsidP="00E919B6">
      <w:pPr>
        <w:jc w:val="center"/>
        <w:rPr>
          <w:rFonts w:ascii="Arial" w:hAnsi="Arial" w:cs="Arial"/>
        </w:rPr>
      </w:pPr>
      <w:r w:rsidRPr="00E919B6">
        <w:rPr>
          <w:rFonts w:ascii="Arial" w:hAnsi="Arial" w:cs="Arial"/>
        </w:rPr>
        <w:t>Somerset House, The Strand, WC2R 1LA / 020 7845 4600 / www.somersethouse.org.uk</w:t>
      </w:r>
    </w:p>
    <w:p w:rsidR="00E919B6" w:rsidRPr="00E919B6" w:rsidRDefault="00E919B6" w:rsidP="00E919B6">
      <w:pPr>
        <w:jc w:val="center"/>
        <w:rPr>
          <w:rFonts w:ascii="Arial" w:hAnsi="Arial" w:cs="Arial"/>
        </w:rPr>
      </w:pPr>
      <w:r w:rsidRPr="00E919B6">
        <w:rPr>
          <w:rFonts w:ascii="Arial" w:hAnsi="Arial" w:cs="Arial"/>
        </w:rPr>
        <w:t>Nearest tube: Charing Cross</w:t>
      </w:r>
    </w:p>
    <w:p w:rsidR="00E919B6" w:rsidRPr="00E919B6" w:rsidRDefault="00E919B6" w:rsidP="00E919B6">
      <w:pPr>
        <w:jc w:val="center"/>
        <w:rPr>
          <w:rFonts w:ascii="Arial" w:hAnsi="Arial" w:cs="Arial"/>
        </w:rPr>
      </w:pPr>
      <w:r w:rsidRPr="00E919B6">
        <w:rPr>
          <w:rFonts w:ascii="Arial" w:hAnsi="Arial" w:cs="Arial"/>
        </w:rPr>
        <w:t>Sat 21</w:t>
      </w:r>
      <w:r w:rsidRPr="00E919B6">
        <w:rPr>
          <w:rFonts w:ascii="Arial" w:hAnsi="Arial" w:cs="Arial"/>
          <w:vertAlign w:val="superscript"/>
        </w:rPr>
        <w:t>st</w:t>
      </w:r>
      <w:r w:rsidRPr="00E919B6">
        <w:rPr>
          <w:rFonts w:ascii="Arial" w:hAnsi="Arial" w:cs="Arial"/>
        </w:rPr>
        <w:t xml:space="preserve"> Jun, noon-6pm</w:t>
      </w:r>
    </w:p>
    <w:p w:rsidR="00E919B6" w:rsidRPr="00E919B6" w:rsidRDefault="00E919B6" w:rsidP="00E919B6">
      <w:pPr>
        <w:shd w:val="clear" w:color="auto" w:fill="FFFFFF"/>
        <w:jc w:val="center"/>
        <w:rPr>
          <w:rFonts w:ascii="Arial" w:hAnsi="Arial" w:cs="Arial"/>
        </w:rPr>
      </w:pPr>
      <w:r w:rsidRPr="00E919B6">
        <w:rPr>
          <w:rFonts w:ascii="Arial" w:hAnsi="Arial" w:cs="Arial"/>
        </w:rPr>
        <w:t>Celebrate Midsummer Day with this very special afternoon of events, screenings, family workshops and singing to get you and your family experimenting, playing and reflecting on water.</w:t>
      </w:r>
    </w:p>
    <w:p w:rsidR="00E919B6" w:rsidRPr="00E919B6" w:rsidRDefault="00E919B6" w:rsidP="00E919B6">
      <w:pPr>
        <w:rPr>
          <w:rFonts w:ascii="Arial" w:hAnsi="Arial" w:cs="Arial"/>
          <w:sz w:val="16"/>
          <w:szCs w:val="16"/>
        </w:rPr>
      </w:pPr>
    </w:p>
    <w:p w:rsidR="00E919B6" w:rsidRPr="00E919B6" w:rsidRDefault="00E919B6" w:rsidP="00E919B6">
      <w:pPr>
        <w:jc w:val="center"/>
        <w:rPr>
          <w:rFonts w:ascii="Arial" w:hAnsi="Arial" w:cs="Arial"/>
          <w:b/>
        </w:rPr>
      </w:pPr>
      <w:r w:rsidRPr="00E919B6">
        <w:rPr>
          <w:rFonts w:ascii="Arial" w:hAnsi="Arial" w:cs="Arial"/>
          <w:b/>
        </w:rPr>
        <w:t>West End Live - Trafalgar Square</w:t>
      </w:r>
    </w:p>
    <w:p w:rsidR="00E919B6" w:rsidRPr="00E919B6" w:rsidRDefault="00E919B6" w:rsidP="00E919B6">
      <w:pPr>
        <w:jc w:val="center"/>
        <w:rPr>
          <w:rFonts w:ascii="Arial" w:hAnsi="Arial" w:cs="Arial"/>
        </w:rPr>
      </w:pPr>
      <w:r w:rsidRPr="00E919B6">
        <w:rPr>
          <w:rFonts w:ascii="Arial" w:hAnsi="Arial" w:cs="Arial"/>
          <w:color w:val="FF0000"/>
        </w:rPr>
        <w:t>FREE</w:t>
      </w:r>
      <w:r w:rsidRPr="00E919B6">
        <w:rPr>
          <w:rFonts w:ascii="Arial" w:hAnsi="Arial" w:cs="Arial"/>
        </w:rPr>
        <w:t xml:space="preserve"> (All Ages)</w:t>
      </w:r>
    </w:p>
    <w:p w:rsidR="00E919B6" w:rsidRPr="00E919B6" w:rsidRDefault="00E919B6" w:rsidP="00E919B6">
      <w:pPr>
        <w:jc w:val="center"/>
        <w:rPr>
          <w:rFonts w:ascii="Arial" w:hAnsi="Arial" w:cs="Arial"/>
        </w:rPr>
      </w:pPr>
      <w:r w:rsidRPr="00E919B6">
        <w:rPr>
          <w:rFonts w:ascii="Arial" w:hAnsi="Arial" w:cs="Arial"/>
        </w:rPr>
        <w:t>Trafalgar Square, WC2N 5DN / www.westendlive.co.uk</w:t>
      </w:r>
    </w:p>
    <w:p w:rsidR="00E919B6" w:rsidRPr="00E919B6" w:rsidRDefault="00E919B6" w:rsidP="00E919B6">
      <w:pPr>
        <w:jc w:val="center"/>
        <w:rPr>
          <w:rFonts w:ascii="Arial" w:hAnsi="Arial" w:cs="Arial"/>
        </w:rPr>
      </w:pPr>
      <w:r w:rsidRPr="00E919B6">
        <w:rPr>
          <w:rFonts w:ascii="Arial" w:hAnsi="Arial" w:cs="Arial"/>
        </w:rPr>
        <w:t>Nearest Tube: Charing Cross</w:t>
      </w:r>
    </w:p>
    <w:p w:rsidR="00E919B6" w:rsidRPr="00E919B6" w:rsidRDefault="00E919B6" w:rsidP="00E919B6">
      <w:pPr>
        <w:jc w:val="center"/>
        <w:rPr>
          <w:rFonts w:ascii="Arial" w:hAnsi="Arial" w:cs="Arial"/>
        </w:rPr>
      </w:pPr>
      <w:r w:rsidRPr="00E919B6">
        <w:rPr>
          <w:rFonts w:ascii="Arial" w:hAnsi="Arial" w:cs="Arial"/>
        </w:rPr>
        <w:t>Sat 21</w:t>
      </w:r>
      <w:r w:rsidRPr="00E919B6">
        <w:rPr>
          <w:rFonts w:ascii="Arial" w:hAnsi="Arial" w:cs="Arial"/>
          <w:vertAlign w:val="superscript"/>
        </w:rPr>
        <w:t>st</w:t>
      </w:r>
      <w:r w:rsidRPr="00E919B6">
        <w:rPr>
          <w:rFonts w:ascii="Arial" w:hAnsi="Arial" w:cs="Arial"/>
        </w:rPr>
        <w:t xml:space="preserve"> Jun, 11am-6pm &amp; Sun 22</w:t>
      </w:r>
      <w:r w:rsidRPr="00E919B6">
        <w:rPr>
          <w:rFonts w:ascii="Arial" w:hAnsi="Arial" w:cs="Arial"/>
          <w:vertAlign w:val="superscript"/>
        </w:rPr>
        <w:t>nd</w:t>
      </w:r>
      <w:r w:rsidRPr="00E919B6">
        <w:rPr>
          <w:rFonts w:ascii="Arial" w:hAnsi="Arial" w:cs="Arial"/>
        </w:rPr>
        <w:t xml:space="preserve"> Jun noon-6pm</w:t>
      </w:r>
    </w:p>
    <w:p w:rsidR="00E919B6" w:rsidRPr="00E919B6" w:rsidRDefault="00E919B6" w:rsidP="00E919B6">
      <w:pPr>
        <w:rPr>
          <w:rFonts w:ascii="Arial" w:hAnsi="Arial" w:cs="Arial"/>
        </w:rPr>
      </w:pPr>
      <w:r w:rsidRPr="00E919B6">
        <w:rPr>
          <w:rFonts w:ascii="Arial" w:hAnsi="Arial" w:cs="Arial"/>
        </w:rPr>
        <w:t>Featuring showcase performances from every West End musical, live bands and a wonderful array of interactive exhibits from many of London’s top museums, galleries and cultural institutions plus celebrity guest presenters and lots of audience participation!</w:t>
      </w:r>
      <w:r w:rsidRPr="00E919B6">
        <w:rPr>
          <w:rFonts w:ascii="Arial" w:hAnsi="Arial" w:cs="Arial"/>
          <w:sz w:val="16"/>
          <w:szCs w:val="16"/>
        </w:rPr>
        <w:t xml:space="preserve"> </w:t>
      </w:r>
      <w:r w:rsidRPr="00E919B6">
        <w:rPr>
          <w:rFonts w:ascii="Arial" w:hAnsi="Arial" w:cs="Arial"/>
        </w:rPr>
        <w:t>All live, all for free in the iconic setting of Trafalgar Square.</w:t>
      </w:r>
    </w:p>
    <w:p w:rsidR="00E919B6" w:rsidRPr="00E919B6" w:rsidRDefault="00E919B6" w:rsidP="00E919B6">
      <w:pPr>
        <w:jc w:val="center"/>
        <w:rPr>
          <w:rFonts w:ascii="Arial" w:hAnsi="Arial" w:cs="Arial"/>
          <w:sz w:val="16"/>
          <w:szCs w:val="16"/>
        </w:rPr>
      </w:pPr>
    </w:p>
    <w:p w:rsidR="00E919B6" w:rsidRPr="00E919B6" w:rsidRDefault="00E919B6" w:rsidP="00E919B6">
      <w:pPr>
        <w:jc w:val="center"/>
        <w:rPr>
          <w:rFonts w:ascii="Arial" w:hAnsi="Arial" w:cs="Arial"/>
          <w:b/>
        </w:rPr>
      </w:pPr>
      <w:r w:rsidRPr="00E919B6">
        <w:rPr>
          <w:rFonts w:ascii="Arial" w:hAnsi="Arial" w:cs="Arial"/>
          <w:b/>
        </w:rPr>
        <w:t>Poppies &amp; Prams - Brixton Windmill’s Annual Parade and Festival</w:t>
      </w:r>
    </w:p>
    <w:p w:rsidR="00E919B6" w:rsidRPr="00E919B6" w:rsidRDefault="00E919B6" w:rsidP="00E919B6">
      <w:pPr>
        <w:jc w:val="center"/>
        <w:rPr>
          <w:rFonts w:ascii="Arial" w:hAnsi="Arial" w:cs="Arial"/>
        </w:rPr>
      </w:pPr>
      <w:r w:rsidRPr="00E919B6">
        <w:rPr>
          <w:rFonts w:ascii="Arial" w:hAnsi="Arial" w:cs="Arial"/>
          <w:color w:val="FF0000"/>
        </w:rPr>
        <w:t xml:space="preserve">FREE </w:t>
      </w:r>
      <w:r w:rsidRPr="00E919B6">
        <w:rPr>
          <w:rFonts w:ascii="Arial" w:hAnsi="Arial" w:cs="Arial"/>
        </w:rPr>
        <w:t>(All ages)</w:t>
      </w:r>
    </w:p>
    <w:p w:rsidR="00E919B6" w:rsidRPr="00E919B6" w:rsidRDefault="00E919B6" w:rsidP="00E919B6">
      <w:pPr>
        <w:jc w:val="center"/>
        <w:rPr>
          <w:rFonts w:ascii="Arial" w:hAnsi="Arial" w:cs="Arial"/>
        </w:rPr>
      </w:pPr>
      <w:r w:rsidRPr="00E919B6">
        <w:rPr>
          <w:rFonts w:ascii="Arial" w:hAnsi="Arial" w:cs="Arial"/>
        </w:rPr>
        <w:t xml:space="preserve">West End of Blenheim Gardens, off Brixton Hill, SW2 5EU / </w:t>
      </w:r>
      <w:hyperlink r:id="rId11" w:history="1">
        <w:r w:rsidRPr="00E919B6">
          <w:rPr>
            <w:rStyle w:val="Hyperlink"/>
            <w:rFonts w:ascii="Arial" w:eastAsiaTheme="majorEastAsia" w:hAnsi="Arial" w:cs="Arial"/>
          </w:rPr>
          <w:t>www.brixtonwindmill.org</w:t>
        </w:r>
      </w:hyperlink>
      <w:r w:rsidRPr="00E919B6">
        <w:rPr>
          <w:rFonts w:ascii="Arial" w:hAnsi="Arial" w:cs="Arial"/>
        </w:rPr>
        <w:t xml:space="preserve"> </w:t>
      </w:r>
    </w:p>
    <w:p w:rsidR="00E919B6" w:rsidRPr="00E919B6" w:rsidRDefault="00E919B6" w:rsidP="00E919B6">
      <w:pPr>
        <w:jc w:val="center"/>
        <w:rPr>
          <w:rFonts w:ascii="Arial" w:hAnsi="Arial" w:cs="Arial"/>
        </w:rPr>
      </w:pPr>
      <w:r w:rsidRPr="00E919B6">
        <w:rPr>
          <w:rFonts w:ascii="Arial" w:hAnsi="Arial" w:cs="Arial"/>
        </w:rPr>
        <w:t>Sun 22</w:t>
      </w:r>
      <w:r w:rsidRPr="00E919B6">
        <w:rPr>
          <w:rFonts w:ascii="Arial" w:hAnsi="Arial" w:cs="Arial"/>
          <w:vertAlign w:val="superscript"/>
        </w:rPr>
        <w:t xml:space="preserve">nd </w:t>
      </w:r>
      <w:r w:rsidRPr="00E919B6">
        <w:rPr>
          <w:rFonts w:ascii="Arial" w:hAnsi="Arial" w:cs="Arial"/>
        </w:rPr>
        <w:t>Jun, 1pm-5pm</w:t>
      </w:r>
    </w:p>
    <w:p w:rsidR="00E919B6" w:rsidRDefault="00E919B6" w:rsidP="00E919B6">
      <w:pPr>
        <w:jc w:val="center"/>
        <w:rPr>
          <w:rFonts w:ascii="Arial" w:hAnsi="Arial" w:cs="Arial"/>
        </w:rPr>
      </w:pPr>
      <w:r w:rsidRPr="00E919B6">
        <w:rPr>
          <w:rFonts w:ascii="Arial" w:hAnsi="Arial" w:cs="Arial"/>
        </w:rPr>
        <w:t xml:space="preserve">You are invited to wear red or dress as a poppy and decorate any-thing on wheels to take part in Brixton Windmill’s annual parade. The parade leaves </w:t>
      </w:r>
      <w:proofErr w:type="spellStart"/>
      <w:r w:rsidRPr="00E919B6">
        <w:rPr>
          <w:rFonts w:ascii="Arial" w:hAnsi="Arial" w:cs="Arial"/>
        </w:rPr>
        <w:t>Windrush</w:t>
      </w:r>
      <w:proofErr w:type="spellEnd"/>
      <w:r w:rsidRPr="00E919B6">
        <w:rPr>
          <w:rFonts w:ascii="Arial" w:hAnsi="Arial" w:cs="Arial"/>
        </w:rPr>
        <w:t xml:space="preserve"> Square and makes its way up Brixton Hill to the Windmill gardens, where live music, dancing, arts, crafts and activities for all ages should ensure a great family day out.</w:t>
      </w:r>
    </w:p>
    <w:p w:rsidR="00E919B6" w:rsidRDefault="00E919B6" w:rsidP="00E919B6">
      <w:pPr>
        <w:jc w:val="center"/>
        <w:rPr>
          <w:rFonts w:ascii="Arial" w:hAnsi="Arial" w:cs="Arial"/>
        </w:rPr>
      </w:pPr>
    </w:p>
    <w:p w:rsidR="00E919B6" w:rsidRDefault="00E919B6" w:rsidP="00E919B6">
      <w:pPr>
        <w:jc w:val="center"/>
        <w:rPr>
          <w:rFonts w:ascii="Arial" w:hAnsi="Arial" w:cs="Arial"/>
        </w:rPr>
      </w:pPr>
    </w:p>
    <w:p w:rsidR="00E919B6" w:rsidRPr="00E919B6" w:rsidRDefault="00E919B6" w:rsidP="00E919B6">
      <w:pPr>
        <w:jc w:val="center"/>
        <w:rPr>
          <w:rFonts w:ascii="Arial" w:hAnsi="Arial" w:cs="Arial"/>
        </w:rPr>
      </w:pPr>
    </w:p>
    <w:p w:rsidR="00E919B6" w:rsidRPr="00E919B6" w:rsidRDefault="00E919B6" w:rsidP="00E919B6">
      <w:pPr>
        <w:rPr>
          <w:rFonts w:ascii="Arial" w:hAnsi="Arial" w:cs="Arial"/>
          <w:sz w:val="16"/>
          <w:szCs w:val="16"/>
        </w:rPr>
      </w:pPr>
    </w:p>
    <w:p w:rsidR="00E919B6" w:rsidRPr="00E919B6" w:rsidRDefault="00E919B6" w:rsidP="00E919B6">
      <w:pPr>
        <w:jc w:val="center"/>
        <w:rPr>
          <w:rFonts w:ascii="Arial" w:hAnsi="Arial" w:cs="Arial"/>
          <w:b/>
        </w:rPr>
      </w:pPr>
      <w:proofErr w:type="spellStart"/>
      <w:r w:rsidRPr="00E919B6">
        <w:rPr>
          <w:rFonts w:ascii="Arial" w:hAnsi="Arial" w:cs="Arial"/>
          <w:b/>
          <w:bCs/>
          <w:color w:val="000000"/>
          <w:lang w:val="en"/>
        </w:rPr>
        <w:lastRenderedPageBreak/>
        <w:t>Boishaki</w:t>
      </w:r>
      <w:proofErr w:type="spellEnd"/>
      <w:r w:rsidRPr="00E919B6">
        <w:rPr>
          <w:rFonts w:ascii="Arial" w:hAnsi="Arial" w:cs="Arial"/>
          <w:b/>
          <w:bCs/>
          <w:color w:val="000000"/>
          <w:lang w:val="en"/>
        </w:rPr>
        <w:t xml:space="preserve"> </w:t>
      </w:r>
      <w:proofErr w:type="spellStart"/>
      <w:r w:rsidRPr="00E919B6">
        <w:rPr>
          <w:rFonts w:ascii="Arial" w:hAnsi="Arial" w:cs="Arial"/>
          <w:b/>
          <w:bCs/>
          <w:color w:val="000000"/>
          <w:lang w:val="en"/>
        </w:rPr>
        <w:t>Mela</w:t>
      </w:r>
      <w:proofErr w:type="spellEnd"/>
      <w:r w:rsidRPr="00E919B6">
        <w:rPr>
          <w:rFonts w:ascii="Arial" w:hAnsi="Arial" w:cs="Arial"/>
          <w:b/>
          <w:bCs/>
          <w:color w:val="000000"/>
          <w:lang w:val="en"/>
        </w:rPr>
        <w:t xml:space="preserve"> (Bangladeshi New Year) - </w:t>
      </w:r>
      <w:r w:rsidRPr="00E919B6">
        <w:rPr>
          <w:rFonts w:ascii="Arial" w:hAnsi="Arial" w:cs="Arial"/>
          <w:b/>
        </w:rPr>
        <w:t>Brick Lane</w:t>
      </w:r>
    </w:p>
    <w:p w:rsidR="00E919B6" w:rsidRPr="00E919B6" w:rsidRDefault="00E919B6" w:rsidP="00E919B6">
      <w:pPr>
        <w:jc w:val="center"/>
        <w:rPr>
          <w:rFonts w:ascii="Arial" w:hAnsi="Arial" w:cs="Arial"/>
        </w:rPr>
      </w:pPr>
      <w:r w:rsidRPr="00E919B6">
        <w:rPr>
          <w:rFonts w:ascii="Arial" w:hAnsi="Arial" w:cs="Arial"/>
          <w:color w:val="FF0000"/>
        </w:rPr>
        <w:t>FREE</w:t>
      </w:r>
      <w:r w:rsidRPr="00E919B6">
        <w:rPr>
          <w:rFonts w:ascii="Arial" w:hAnsi="Arial" w:cs="Arial"/>
        </w:rPr>
        <w:t xml:space="preserve"> (All Ages)</w:t>
      </w:r>
    </w:p>
    <w:p w:rsidR="00E919B6" w:rsidRPr="00E919B6" w:rsidRDefault="00E919B6" w:rsidP="00E919B6">
      <w:pPr>
        <w:jc w:val="center"/>
        <w:rPr>
          <w:rFonts w:ascii="Arial" w:hAnsi="Arial" w:cs="Arial"/>
        </w:rPr>
      </w:pPr>
      <w:r w:rsidRPr="00E919B6">
        <w:rPr>
          <w:rFonts w:ascii="Arial" w:hAnsi="Arial" w:cs="Arial"/>
        </w:rPr>
        <w:t>Brick Lane, E1 6SA / boishakimela.org</w:t>
      </w:r>
    </w:p>
    <w:p w:rsidR="00E919B6" w:rsidRPr="00E919B6" w:rsidRDefault="00E919B6" w:rsidP="00E919B6">
      <w:pPr>
        <w:jc w:val="center"/>
        <w:rPr>
          <w:rFonts w:ascii="Arial" w:hAnsi="Arial" w:cs="Arial"/>
        </w:rPr>
      </w:pPr>
      <w:r w:rsidRPr="00E919B6">
        <w:rPr>
          <w:rFonts w:ascii="Arial" w:hAnsi="Arial" w:cs="Arial"/>
        </w:rPr>
        <w:t xml:space="preserve">Nearest Tube: Aldgate East/ Liverpool Street </w:t>
      </w:r>
    </w:p>
    <w:p w:rsidR="00E919B6" w:rsidRPr="00E919B6" w:rsidRDefault="00E919B6" w:rsidP="00E919B6">
      <w:pPr>
        <w:jc w:val="center"/>
        <w:rPr>
          <w:rFonts w:ascii="Arial" w:hAnsi="Arial" w:cs="Arial"/>
        </w:rPr>
      </w:pPr>
      <w:r w:rsidRPr="00E919B6">
        <w:rPr>
          <w:rFonts w:ascii="Arial" w:hAnsi="Arial" w:cs="Arial"/>
        </w:rPr>
        <w:t>Sun 22</w:t>
      </w:r>
      <w:r w:rsidRPr="00E919B6">
        <w:rPr>
          <w:rFonts w:ascii="Arial" w:hAnsi="Arial" w:cs="Arial"/>
          <w:vertAlign w:val="superscript"/>
        </w:rPr>
        <w:t>nd</w:t>
      </w:r>
      <w:r w:rsidRPr="00E919B6">
        <w:rPr>
          <w:rFonts w:ascii="Arial" w:hAnsi="Arial" w:cs="Arial"/>
        </w:rPr>
        <w:t xml:space="preserve"> June, noon-7pm</w:t>
      </w:r>
    </w:p>
    <w:p w:rsidR="00E919B6" w:rsidRPr="00E919B6" w:rsidRDefault="00E919B6" w:rsidP="00E919B6">
      <w:pPr>
        <w:jc w:val="center"/>
        <w:rPr>
          <w:rFonts w:ascii="Arial" w:hAnsi="Arial" w:cs="Arial"/>
        </w:rPr>
      </w:pPr>
      <w:r w:rsidRPr="00E919B6">
        <w:rPr>
          <w:rFonts w:ascii="Arial" w:hAnsi="Arial" w:cs="Arial"/>
        </w:rPr>
        <w:t>East meets West in this celebration of the Bangladeshi New Year which includes traditional and modern festivities including a procession, music, dancing and food plus a fun fair, inflatables, clowns, jugglers and more!</w:t>
      </w:r>
    </w:p>
    <w:p w:rsidR="00E919B6" w:rsidRPr="00E919B6" w:rsidRDefault="00E919B6" w:rsidP="00E919B6">
      <w:pPr>
        <w:shd w:val="clear" w:color="auto" w:fill="FFFFFF"/>
        <w:jc w:val="center"/>
        <w:rPr>
          <w:rFonts w:ascii="Arial" w:hAnsi="Arial" w:cs="Arial"/>
          <w:sz w:val="16"/>
          <w:szCs w:val="16"/>
        </w:rPr>
      </w:pPr>
    </w:p>
    <w:p w:rsidR="00E919B6" w:rsidRPr="00E919B6" w:rsidRDefault="00E919B6" w:rsidP="00E919B6">
      <w:pPr>
        <w:jc w:val="center"/>
        <w:rPr>
          <w:rFonts w:ascii="Arial" w:hAnsi="Arial" w:cs="Arial"/>
        </w:rPr>
      </w:pPr>
      <w:proofErr w:type="spellStart"/>
      <w:r w:rsidRPr="00E919B6">
        <w:rPr>
          <w:rFonts w:ascii="Arial" w:hAnsi="Arial" w:cs="Arial"/>
          <w:b/>
          <w:bCs/>
          <w:lang w:val="en-US"/>
        </w:rPr>
        <w:t>Braziliant</w:t>
      </w:r>
      <w:proofErr w:type="spellEnd"/>
      <w:r w:rsidRPr="00E919B6">
        <w:rPr>
          <w:rFonts w:ascii="Arial" w:hAnsi="Arial" w:cs="Arial"/>
          <w:b/>
          <w:bCs/>
          <w:lang w:val="en-US"/>
        </w:rPr>
        <w:t xml:space="preserve"> Day - Old </w:t>
      </w:r>
      <w:proofErr w:type="spellStart"/>
      <w:r w:rsidRPr="00E919B6">
        <w:rPr>
          <w:rFonts w:ascii="Arial" w:hAnsi="Arial" w:cs="Arial"/>
          <w:b/>
          <w:bCs/>
          <w:lang w:val="en-US"/>
        </w:rPr>
        <w:t>Spitalfields</w:t>
      </w:r>
      <w:proofErr w:type="spellEnd"/>
      <w:r w:rsidRPr="00E919B6">
        <w:rPr>
          <w:rFonts w:ascii="Arial" w:hAnsi="Arial" w:cs="Arial"/>
          <w:b/>
          <w:bCs/>
          <w:lang w:val="en-US"/>
        </w:rPr>
        <w:t xml:space="preserve"> Market</w:t>
      </w:r>
      <w:r w:rsidRPr="00E919B6">
        <w:rPr>
          <w:rFonts w:ascii="Arial" w:hAnsi="Arial" w:cs="Arial"/>
          <w:color w:val="3F3F3F"/>
          <w:sz w:val="21"/>
          <w:szCs w:val="21"/>
          <w:lang w:val="en-US"/>
        </w:rPr>
        <w:br/>
      </w:r>
      <w:r w:rsidRPr="00E919B6">
        <w:rPr>
          <w:rFonts w:ascii="Arial" w:hAnsi="Arial" w:cs="Arial"/>
          <w:color w:val="FF0000"/>
        </w:rPr>
        <w:t>FREE</w:t>
      </w:r>
      <w:r w:rsidRPr="00E919B6">
        <w:rPr>
          <w:rFonts w:ascii="Arial" w:hAnsi="Arial" w:cs="Arial"/>
        </w:rPr>
        <w:t xml:space="preserve"> (All Ages)</w:t>
      </w:r>
    </w:p>
    <w:p w:rsidR="00E919B6" w:rsidRPr="00E919B6" w:rsidRDefault="00E919B6" w:rsidP="00E919B6">
      <w:pPr>
        <w:jc w:val="center"/>
        <w:rPr>
          <w:rFonts w:ascii="Arial" w:hAnsi="Arial" w:cs="Arial"/>
        </w:rPr>
      </w:pPr>
      <w:r w:rsidRPr="00E919B6">
        <w:rPr>
          <w:rFonts w:ascii="Arial" w:hAnsi="Arial" w:cs="Arial"/>
        </w:rPr>
        <w:t xml:space="preserve">Bishop’s Square, E1 6AD / </w:t>
      </w:r>
      <w:r w:rsidRPr="00E919B6">
        <w:rPr>
          <w:rFonts w:ascii="Arial" w:hAnsi="Arial" w:cs="Arial"/>
          <w:iCs/>
        </w:rPr>
        <w:t>www.spitalfields.co.uk</w:t>
      </w:r>
    </w:p>
    <w:p w:rsidR="00E919B6" w:rsidRPr="00E919B6" w:rsidRDefault="00E919B6" w:rsidP="00E919B6">
      <w:pPr>
        <w:jc w:val="center"/>
        <w:rPr>
          <w:rFonts w:ascii="Arial" w:hAnsi="Arial" w:cs="Arial"/>
        </w:rPr>
      </w:pPr>
      <w:r w:rsidRPr="00E919B6">
        <w:rPr>
          <w:rFonts w:ascii="Arial" w:hAnsi="Arial" w:cs="Arial"/>
        </w:rPr>
        <w:t>Nearest Tube: Liverpool Street</w:t>
      </w:r>
    </w:p>
    <w:p w:rsidR="00E919B6" w:rsidRPr="00E919B6" w:rsidRDefault="00E919B6" w:rsidP="00E919B6">
      <w:pPr>
        <w:jc w:val="center"/>
        <w:rPr>
          <w:rFonts w:ascii="Arial" w:hAnsi="Arial" w:cs="Arial"/>
        </w:rPr>
      </w:pPr>
      <w:r w:rsidRPr="00E919B6">
        <w:rPr>
          <w:rFonts w:ascii="Arial" w:hAnsi="Arial" w:cs="Arial"/>
        </w:rPr>
        <w:t>Sun 22</w:t>
      </w:r>
      <w:r w:rsidRPr="00E919B6">
        <w:rPr>
          <w:rFonts w:ascii="Arial" w:hAnsi="Arial" w:cs="Arial"/>
          <w:vertAlign w:val="superscript"/>
        </w:rPr>
        <w:t>nd</w:t>
      </w:r>
      <w:r w:rsidRPr="00E919B6">
        <w:rPr>
          <w:rFonts w:ascii="Arial" w:hAnsi="Arial" w:cs="Arial"/>
        </w:rPr>
        <w:t xml:space="preserve"> Jun, 1pm-5pm</w:t>
      </w:r>
    </w:p>
    <w:p w:rsidR="00E919B6" w:rsidRPr="00E919B6" w:rsidRDefault="00E919B6" w:rsidP="00E919B6">
      <w:pPr>
        <w:rPr>
          <w:rFonts w:ascii="Arial" w:hAnsi="Arial" w:cs="Arial"/>
        </w:rPr>
      </w:pPr>
      <w:r w:rsidRPr="00E919B6">
        <w:rPr>
          <w:rStyle w:val="event-description3"/>
          <w:rFonts w:ascii="Arial" w:hAnsi="Arial" w:cs="Arial"/>
          <w:specVanish w:val="0"/>
        </w:rPr>
        <w:t xml:space="preserve">A spectacular dance show celebrating the best of Brazilian culture, dance, </w:t>
      </w:r>
      <w:proofErr w:type="gramStart"/>
      <w:r w:rsidRPr="00E919B6">
        <w:rPr>
          <w:rStyle w:val="event-description3"/>
          <w:rFonts w:ascii="Arial" w:hAnsi="Arial" w:cs="Arial"/>
          <w:specVanish w:val="0"/>
        </w:rPr>
        <w:t>music</w:t>
      </w:r>
      <w:proofErr w:type="gramEnd"/>
      <w:r w:rsidRPr="00E919B6">
        <w:rPr>
          <w:rStyle w:val="event-description3"/>
          <w:rFonts w:ascii="Arial" w:hAnsi="Arial" w:cs="Arial"/>
          <w:specVanish w:val="0"/>
        </w:rPr>
        <w:t xml:space="preserve"> and of course football. Visitors will be dazzled by the costumes and rhythms of the Rio Carnival with live music and specialist DJ’s. Dance classes, Zumba and special demonstrations from trick footballers will bring the true flavour of Brazil to E1.</w:t>
      </w:r>
    </w:p>
    <w:p w:rsidR="00A779EB" w:rsidRPr="0078036A" w:rsidRDefault="00A779EB" w:rsidP="00067DE1">
      <w:pPr>
        <w:ind w:hanging="360"/>
        <w:jc w:val="center"/>
        <w:rPr>
          <w:rFonts w:ascii="Arial" w:hAnsi="Arial" w:cs="Arial"/>
          <w:b/>
          <w:color w:val="3AD515"/>
          <w:sz w:val="36"/>
          <w:szCs w:val="36"/>
        </w:rPr>
      </w:pPr>
      <w:bookmarkStart w:id="0" w:name="_GoBack"/>
      <w:bookmarkEnd w:id="0"/>
    </w:p>
    <w:sectPr w:rsidR="00A779EB" w:rsidRPr="0078036A" w:rsidSect="0037626E">
      <w:headerReference w:type="default" r:id="rId12"/>
      <w:footerReference w:type="default" r:id="rId13"/>
      <w:pgSz w:w="11906" w:h="16838" w:code="9"/>
      <w:pgMar w:top="719" w:right="849" w:bottom="899" w:left="1134" w:header="709" w:footer="4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2E76" w:rsidRDefault="00CD2E76" w:rsidP="00CD2E76">
      <w:r>
        <w:separator/>
      </w:r>
    </w:p>
  </w:endnote>
  <w:endnote w:type="continuationSeparator" w:id="0">
    <w:p w:rsidR="00CD2E76" w:rsidRDefault="00CD2E76" w:rsidP="00CD2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6A2" w:rsidRPr="00631CB3" w:rsidRDefault="00F556C9" w:rsidP="00DD7BAE">
    <w:pPr>
      <w:jc w:val="center"/>
      <w:rPr>
        <w:rFonts w:asciiTheme="minorHAnsi" w:hAnsiTheme="minorHAnsi" w:cstheme="minorHAnsi"/>
        <w:sz w:val="22"/>
        <w:szCs w:val="22"/>
      </w:rPr>
    </w:pPr>
    <w:r w:rsidRPr="00631CB3">
      <w:rPr>
        <w:rFonts w:asciiTheme="minorHAnsi" w:hAnsiTheme="minorHAnsi" w:cstheme="minorHAnsi"/>
        <w:sz w:val="22"/>
        <w:szCs w:val="22"/>
      </w:rPr>
      <w:t xml:space="preserve">If you know of any events taking place in London that you think other families would be interested in please </w:t>
    </w:r>
    <w:r w:rsidR="00DD7BAE">
      <w:rPr>
        <w:rFonts w:asciiTheme="minorHAnsi" w:hAnsiTheme="minorHAnsi" w:cstheme="minorHAnsi"/>
        <w:sz w:val="22"/>
        <w:szCs w:val="22"/>
      </w:rPr>
      <w:t>Jenny Smith</w:t>
    </w:r>
    <w:r>
      <w:rPr>
        <w:rFonts w:asciiTheme="minorHAnsi" w:hAnsiTheme="minorHAnsi" w:cstheme="minorHAnsi"/>
        <w:sz w:val="22"/>
        <w:szCs w:val="22"/>
      </w:rPr>
      <w:t>, Community Partnership Manager</w:t>
    </w:r>
    <w:r w:rsidRPr="00631CB3">
      <w:rPr>
        <w:rFonts w:asciiTheme="minorHAnsi" w:hAnsiTheme="minorHAnsi" w:cstheme="minorHAnsi"/>
        <w:sz w:val="22"/>
        <w:szCs w:val="22"/>
      </w:rPr>
      <w:t xml:space="preserve">  </w:t>
    </w:r>
  </w:p>
  <w:p w:rsidR="00A476A2" w:rsidRDefault="00F556C9" w:rsidP="00FC47F8">
    <w:pPr>
      <w:jc w:val="center"/>
      <w:rPr>
        <w:rFonts w:asciiTheme="minorHAnsi" w:hAnsiTheme="minorHAnsi" w:cstheme="minorHAnsi"/>
        <w:sz w:val="22"/>
        <w:szCs w:val="22"/>
      </w:rPr>
    </w:pPr>
    <w:r w:rsidRPr="00631CB3">
      <w:rPr>
        <w:rFonts w:asciiTheme="minorHAnsi" w:hAnsiTheme="minorHAnsi" w:cstheme="minorHAnsi"/>
        <w:sz w:val="22"/>
        <w:szCs w:val="22"/>
      </w:rPr>
      <w:t xml:space="preserve"> Email: </w:t>
    </w:r>
    <w:r w:rsidR="00DD7BAE">
      <w:rPr>
        <w:rFonts w:asciiTheme="minorHAnsi" w:hAnsiTheme="minorHAnsi" w:cstheme="minorHAnsi"/>
        <w:sz w:val="22"/>
        <w:szCs w:val="22"/>
      </w:rPr>
      <w:t>jsmith342</w:t>
    </w:r>
    <w:r>
      <w:rPr>
        <w:rFonts w:asciiTheme="minorHAnsi" w:hAnsiTheme="minorHAnsi" w:cstheme="minorHAnsi"/>
        <w:sz w:val="22"/>
        <w:szCs w:val="22"/>
      </w:rPr>
      <w:t>.208@lgflmail.org</w:t>
    </w:r>
    <w:r w:rsidRPr="00631CB3">
      <w:rPr>
        <w:rFonts w:asciiTheme="minorHAnsi" w:hAnsiTheme="minorHAnsi" w:cstheme="minorHAnsi"/>
        <w:sz w:val="22"/>
        <w:szCs w:val="22"/>
      </w:rPr>
      <w:t xml:space="preserve"> </w:t>
    </w:r>
  </w:p>
  <w:p w:rsidR="00631CB3" w:rsidRDefault="00E919B6" w:rsidP="00FC47F8">
    <w:pPr>
      <w:jc w:val="center"/>
      <w:rPr>
        <w:rFonts w:asciiTheme="minorHAnsi" w:hAnsiTheme="minorHAnsi" w:cstheme="minorHAnsi"/>
        <w:sz w:val="22"/>
        <w:szCs w:val="22"/>
      </w:rPr>
    </w:pPr>
  </w:p>
  <w:p w:rsidR="00631CB3" w:rsidRPr="00631CB3" w:rsidRDefault="00F556C9" w:rsidP="00FC47F8">
    <w:pPr>
      <w:jc w:val="center"/>
      <w:rPr>
        <w:rFonts w:asciiTheme="minorHAnsi" w:hAnsiTheme="minorHAnsi" w:cstheme="minorHAnsi"/>
        <w:b/>
        <w:sz w:val="22"/>
        <w:szCs w:val="22"/>
      </w:rPr>
    </w:pPr>
    <w:r w:rsidRPr="00631CB3">
      <w:rPr>
        <w:rFonts w:asciiTheme="minorHAnsi" w:hAnsiTheme="minorHAnsi" w:cstheme="minorHAnsi"/>
        <w:b/>
        <w:sz w:val="22"/>
        <w:szCs w:val="22"/>
      </w:rPr>
      <w:t xml:space="preserve">Brixton Learning Collaborative – Many Schools, One Community </w:t>
    </w:r>
  </w:p>
  <w:p w:rsidR="00A476A2" w:rsidRDefault="00E919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2E76" w:rsidRDefault="00CD2E76" w:rsidP="00CD2E76">
      <w:r>
        <w:separator/>
      </w:r>
    </w:p>
  </w:footnote>
  <w:footnote w:type="continuationSeparator" w:id="0">
    <w:p w:rsidR="00CD2E76" w:rsidRDefault="00CD2E76" w:rsidP="00CD2E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CB3" w:rsidRDefault="00F556C9" w:rsidP="00631CB3">
    <w:pPr>
      <w:pStyle w:val="Header"/>
      <w:jc w:val="right"/>
    </w:pPr>
    <w:r w:rsidRPr="00631CB3">
      <w:rPr>
        <w:noProof/>
      </w:rPr>
      <w:drawing>
        <wp:inline distT="0" distB="0" distL="0" distR="0">
          <wp:extent cx="923925" cy="923925"/>
          <wp:effectExtent l="19050" t="0" r="9525" b="0"/>
          <wp:docPr id="13" name="Picture 6" descr="C:\Users\SPS\Desktop\MASTER LOGOS\10389_Hill Mead_Brixton Learning_Col_Ma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PS\Desktop\MASTER LOGOS\10389_Hill Mead_Brixton Learning_Col_Master.jpg"/>
                  <pic:cNvPicPr>
                    <a:picLocks noChangeAspect="1" noChangeArrowheads="1"/>
                  </pic:cNvPicPr>
                </pic:nvPicPr>
                <pic:blipFill>
                  <a:blip r:embed="rId1"/>
                  <a:srcRect/>
                  <a:stretch>
                    <a:fillRect/>
                  </a:stretch>
                </pic:blipFill>
                <pic:spPr bwMode="auto">
                  <a:xfrm>
                    <a:off x="0" y="0"/>
                    <a:ext cx="923925" cy="923925"/>
                  </a:xfrm>
                  <a:prstGeom prst="rect">
                    <a:avLst/>
                  </a:prstGeom>
                  <a:noFill/>
                  <a:ln w="9525">
                    <a:noFill/>
                    <a:miter lim="800000"/>
                    <a:headEnd/>
                    <a:tailEnd/>
                  </a:ln>
                </pic:spPr>
              </pic:pic>
            </a:graphicData>
          </a:graphic>
        </wp:inline>
      </w:drawing>
    </w:r>
  </w:p>
  <w:p w:rsidR="00631CB3" w:rsidRDefault="00E919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556C9"/>
    <w:rsid w:val="00067DE1"/>
    <w:rsid w:val="0009522C"/>
    <w:rsid w:val="000B14EE"/>
    <w:rsid w:val="000E40A8"/>
    <w:rsid w:val="00112300"/>
    <w:rsid w:val="00114556"/>
    <w:rsid w:val="001433A6"/>
    <w:rsid w:val="00171491"/>
    <w:rsid w:val="001C2421"/>
    <w:rsid w:val="00211DC9"/>
    <w:rsid w:val="0021319B"/>
    <w:rsid w:val="00274E25"/>
    <w:rsid w:val="002C16E3"/>
    <w:rsid w:val="002D67EC"/>
    <w:rsid w:val="002E45C5"/>
    <w:rsid w:val="002F2D34"/>
    <w:rsid w:val="002F7086"/>
    <w:rsid w:val="00330684"/>
    <w:rsid w:val="003458B3"/>
    <w:rsid w:val="00380C3A"/>
    <w:rsid w:val="00380DED"/>
    <w:rsid w:val="00401B5D"/>
    <w:rsid w:val="00407D57"/>
    <w:rsid w:val="00413BE6"/>
    <w:rsid w:val="004A2B49"/>
    <w:rsid w:val="004A3722"/>
    <w:rsid w:val="004D79AF"/>
    <w:rsid w:val="004F504D"/>
    <w:rsid w:val="005500C4"/>
    <w:rsid w:val="00552B78"/>
    <w:rsid w:val="00576536"/>
    <w:rsid w:val="00594886"/>
    <w:rsid w:val="005E5CB2"/>
    <w:rsid w:val="0063361F"/>
    <w:rsid w:val="00656BF1"/>
    <w:rsid w:val="0067772B"/>
    <w:rsid w:val="006A7DBE"/>
    <w:rsid w:val="006D076F"/>
    <w:rsid w:val="00711148"/>
    <w:rsid w:val="007113F1"/>
    <w:rsid w:val="00761F09"/>
    <w:rsid w:val="0078036A"/>
    <w:rsid w:val="00787AB2"/>
    <w:rsid w:val="007D1F8F"/>
    <w:rsid w:val="00815911"/>
    <w:rsid w:val="00826290"/>
    <w:rsid w:val="0087384D"/>
    <w:rsid w:val="00890157"/>
    <w:rsid w:val="008D3D1F"/>
    <w:rsid w:val="009119C5"/>
    <w:rsid w:val="00922BCC"/>
    <w:rsid w:val="0098100E"/>
    <w:rsid w:val="009B4FD0"/>
    <w:rsid w:val="009F2C80"/>
    <w:rsid w:val="00A779EB"/>
    <w:rsid w:val="00AA3C67"/>
    <w:rsid w:val="00AC0015"/>
    <w:rsid w:val="00B50E8E"/>
    <w:rsid w:val="00B75CBC"/>
    <w:rsid w:val="00B82217"/>
    <w:rsid w:val="00B90E84"/>
    <w:rsid w:val="00BF44A4"/>
    <w:rsid w:val="00C15914"/>
    <w:rsid w:val="00C3501D"/>
    <w:rsid w:val="00C406FA"/>
    <w:rsid w:val="00C52FD7"/>
    <w:rsid w:val="00C55AD2"/>
    <w:rsid w:val="00C808E6"/>
    <w:rsid w:val="00C94184"/>
    <w:rsid w:val="00CA146F"/>
    <w:rsid w:val="00CC6EFF"/>
    <w:rsid w:val="00CD2E76"/>
    <w:rsid w:val="00D37791"/>
    <w:rsid w:val="00D41507"/>
    <w:rsid w:val="00DA04F8"/>
    <w:rsid w:val="00DD7BAE"/>
    <w:rsid w:val="00E919B6"/>
    <w:rsid w:val="00E93CFF"/>
    <w:rsid w:val="00EB1D6B"/>
    <w:rsid w:val="00EF2E7D"/>
    <w:rsid w:val="00F30178"/>
    <w:rsid w:val="00F30883"/>
    <w:rsid w:val="00F556C9"/>
    <w:rsid w:val="00FA12C6"/>
    <w:rsid w:val="00FA454E"/>
    <w:rsid w:val="00FD4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6C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556C9"/>
    <w:pPr>
      <w:tabs>
        <w:tab w:val="center" w:pos="4153"/>
        <w:tab w:val="right" w:pos="8306"/>
      </w:tabs>
    </w:pPr>
  </w:style>
  <w:style w:type="character" w:customStyle="1" w:styleId="FooterChar">
    <w:name w:val="Footer Char"/>
    <w:basedOn w:val="DefaultParagraphFont"/>
    <w:link w:val="Footer"/>
    <w:rsid w:val="00F556C9"/>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556C9"/>
    <w:pPr>
      <w:tabs>
        <w:tab w:val="center" w:pos="4513"/>
        <w:tab w:val="right" w:pos="9026"/>
      </w:tabs>
    </w:pPr>
  </w:style>
  <w:style w:type="character" w:customStyle="1" w:styleId="HeaderChar">
    <w:name w:val="Header Char"/>
    <w:basedOn w:val="DefaultParagraphFont"/>
    <w:link w:val="Header"/>
    <w:uiPriority w:val="99"/>
    <w:rsid w:val="00F556C9"/>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556C9"/>
    <w:rPr>
      <w:rFonts w:ascii="Tahoma" w:hAnsi="Tahoma" w:cs="Tahoma"/>
      <w:sz w:val="16"/>
      <w:szCs w:val="16"/>
    </w:rPr>
  </w:style>
  <w:style w:type="character" w:customStyle="1" w:styleId="BalloonTextChar">
    <w:name w:val="Balloon Text Char"/>
    <w:basedOn w:val="DefaultParagraphFont"/>
    <w:link w:val="BalloonText"/>
    <w:uiPriority w:val="99"/>
    <w:semiHidden/>
    <w:rsid w:val="00F556C9"/>
    <w:rPr>
      <w:rFonts w:ascii="Tahoma" w:eastAsia="Times New Roman" w:hAnsi="Tahoma" w:cs="Tahoma"/>
      <w:sz w:val="16"/>
      <w:szCs w:val="16"/>
      <w:lang w:eastAsia="en-GB"/>
    </w:rPr>
  </w:style>
  <w:style w:type="paragraph" w:styleId="NormalWeb">
    <w:name w:val="Normal (Web)"/>
    <w:basedOn w:val="Normal"/>
    <w:rsid w:val="00CA146F"/>
    <w:pPr>
      <w:spacing w:before="100" w:beforeAutospacing="1" w:after="390"/>
    </w:pPr>
  </w:style>
  <w:style w:type="character" w:styleId="Hyperlink">
    <w:name w:val="Hyperlink"/>
    <w:basedOn w:val="DefaultParagraphFont"/>
    <w:uiPriority w:val="99"/>
    <w:semiHidden/>
    <w:unhideWhenUsed/>
    <w:rsid w:val="001433A6"/>
    <w:rPr>
      <w:color w:val="0000FF"/>
      <w:u w:val="single"/>
    </w:rPr>
  </w:style>
  <w:style w:type="character" w:styleId="Emphasis">
    <w:name w:val="Emphasis"/>
    <w:uiPriority w:val="20"/>
    <w:qFormat/>
    <w:rsid w:val="00114556"/>
    <w:rPr>
      <w:i/>
      <w:iCs/>
    </w:rPr>
  </w:style>
  <w:style w:type="paragraph" w:customStyle="1" w:styleId="Default">
    <w:name w:val="Default"/>
    <w:rsid w:val="00114556"/>
    <w:pPr>
      <w:autoSpaceDE w:val="0"/>
      <w:autoSpaceDN w:val="0"/>
      <w:adjustRightInd w:val="0"/>
      <w:spacing w:after="0" w:line="240" w:lineRule="auto"/>
    </w:pPr>
    <w:rPr>
      <w:rFonts w:ascii="Georgia" w:eastAsia="Times New Roman" w:hAnsi="Georgia" w:cs="Georgia"/>
      <w:color w:val="000000"/>
      <w:sz w:val="24"/>
      <w:szCs w:val="24"/>
      <w:lang w:eastAsia="en-GB"/>
    </w:rPr>
  </w:style>
  <w:style w:type="character" w:styleId="Strong">
    <w:name w:val="Strong"/>
    <w:basedOn w:val="DefaultParagraphFont"/>
    <w:uiPriority w:val="22"/>
    <w:qFormat/>
    <w:rsid w:val="007113F1"/>
    <w:rPr>
      <w:b/>
      <w:bCs/>
    </w:rPr>
  </w:style>
  <w:style w:type="character" w:styleId="HTMLCite">
    <w:name w:val="HTML Cite"/>
    <w:basedOn w:val="DefaultParagraphFont"/>
    <w:uiPriority w:val="99"/>
    <w:unhideWhenUsed/>
    <w:rsid w:val="00F30883"/>
    <w:rPr>
      <w:i/>
      <w:iCs/>
    </w:rPr>
  </w:style>
  <w:style w:type="character" w:customStyle="1" w:styleId="reader1">
    <w:name w:val="reader1"/>
    <w:basedOn w:val="DefaultParagraphFont"/>
    <w:rsid w:val="00413BE6"/>
  </w:style>
  <w:style w:type="character" w:customStyle="1" w:styleId="eventshortdesc1">
    <w:name w:val="event_short_desc1"/>
    <w:basedOn w:val="DefaultParagraphFont"/>
    <w:rsid w:val="00C94184"/>
    <w:rPr>
      <w:vanish w:val="0"/>
      <w:webHidden w:val="0"/>
      <w:specVanish w:val="0"/>
    </w:rPr>
  </w:style>
  <w:style w:type="character" w:customStyle="1" w:styleId="eventlongdesc1">
    <w:name w:val="event_long_desc1"/>
    <w:basedOn w:val="DefaultParagraphFont"/>
    <w:rsid w:val="00C94184"/>
    <w:rPr>
      <w:vanish w:val="0"/>
      <w:webHidden w:val="0"/>
      <w:specVanish w:val="0"/>
    </w:rPr>
  </w:style>
  <w:style w:type="paragraph" w:customStyle="1" w:styleId="boe-rteelement-p1">
    <w:name w:val="boe-rteelement-p1"/>
    <w:basedOn w:val="Normal"/>
    <w:rsid w:val="00211DC9"/>
    <w:pPr>
      <w:spacing w:after="240"/>
    </w:pPr>
    <w:rPr>
      <w:rFonts w:ascii="Arial" w:hAnsi="Arial" w:cs="Arial"/>
      <w:color w:val="404041"/>
      <w:sz w:val="18"/>
      <w:szCs w:val="18"/>
    </w:rPr>
  </w:style>
  <w:style w:type="character" w:customStyle="1" w:styleId="event-description3">
    <w:name w:val="event-description3"/>
    <w:basedOn w:val="DefaultParagraphFont"/>
    <w:rsid w:val="00E919B6"/>
    <w:rPr>
      <w:vanish w:val="0"/>
      <w:webHidden w:val="0"/>
      <w:specVanish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6C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556C9"/>
    <w:pPr>
      <w:tabs>
        <w:tab w:val="center" w:pos="4153"/>
        <w:tab w:val="right" w:pos="8306"/>
      </w:tabs>
    </w:pPr>
  </w:style>
  <w:style w:type="character" w:customStyle="1" w:styleId="FooterChar">
    <w:name w:val="Footer Char"/>
    <w:basedOn w:val="DefaultParagraphFont"/>
    <w:link w:val="Footer"/>
    <w:rsid w:val="00F556C9"/>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556C9"/>
    <w:pPr>
      <w:tabs>
        <w:tab w:val="center" w:pos="4513"/>
        <w:tab w:val="right" w:pos="9026"/>
      </w:tabs>
    </w:pPr>
  </w:style>
  <w:style w:type="character" w:customStyle="1" w:styleId="HeaderChar">
    <w:name w:val="Header Char"/>
    <w:basedOn w:val="DefaultParagraphFont"/>
    <w:link w:val="Header"/>
    <w:uiPriority w:val="99"/>
    <w:rsid w:val="00F556C9"/>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556C9"/>
    <w:rPr>
      <w:rFonts w:ascii="Tahoma" w:hAnsi="Tahoma" w:cs="Tahoma"/>
      <w:sz w:val="16"/>
      <w:szCs w:val="16"/>
    </w:rPr>
  </w:style>
  <w:style w:type="character" w:customStyle="1" w:styleId="BalloonTextChar">
    <w:name w:val="Balloon Text Char"/>
    <w:basedOn w:val="DefaultParagraphFont"/>
    <w:link w:val="BalloonText"/>
    <w:uiPriority w:val="99"/>
    <w:semiHidden/>
    <w:rsid w:val="00F556C9"/>
    <w:rPr>
      <w:rFonts w:ascii="Tahoma" w:eastAsia="Times New Roman" w:hAnsi="Tahoma" w:cs="Tahoma"/>
      <w:sz w:val="16"/>
      <w:szCs w:val="16"/>
      <w:lang w:eastAsia="en-GB"/>
    </w:rPr>
  </w:style>
  <w:style w:type="paragraph" w:styleId="NormalWeb">
    <w:name w:val="Normal (Web)"/>
    <w:basedOn w:val="Normal"/>
    <w:rsid w:val="00CA146F"/>
    <w:pPr>
      <w:spacing w:before="100" w:beforeAutospacing="1" w:after="390"/>
    </w:pPr>
  </w:style>
  <w:style w:type="character" w:styleId="Hyperlink">
    <w:name w:val="Hyperlink"/>
    <w:basedOn w:val="DefaultParagraphFont"/>
    <w:uiPriority w:val="99"/>
    <w:semiHidden/>
    <w:unhideWhenUsed/>
    <w:rsid w:val="001433A6"/>
    <w:rPr>
      <w:color w:val="0000FF"/>
      <w:u w:val="single"/>
    </w:rPr>
  </w:style>
  <w:style w:type="character" w:styleId="Emphasis">
    <w:name w:val="Emphasis"/>
    <w:uiPriority w:val="20"/>
    <w:qFormat/>
    <w:rsid w:val="00114556"/>
    <w:rPr>
      <w:i/>
      <w:iCs/>
    </w:rPr>
  </w:style>
  <w:style w:type="paragraph" w:customStyle="1" w:styleId="Default">
    <w:name w:val="Default"/>
    <w:rsid w:val="00114556"/>
    <w:pPr>
      <w:autoSpaceDE w:val="0"/>
      <w:autoSpaceDN w:val="0"/>
      <w:adjustRightInd w:val="0"/>
      <w:spacing w:after="0" w:line="240" w:lineRule="auto"/>
    </w:pPr>
    <w:rPr>
      <w:rFonts w:ascii="Georgia" w:eastAsia="Times New Roman" w:hAnsi="Georgia" w:cs="Georgia"/>
      <w:color w:val="000000"/>
      <w:sz w:val="24"/>
      <w:szCs w:val="24"/>
      <w:lang w:eastAsia="en-GB"/>
    </w:rPr>
  </w:style>
  <w:style w:type="character" w:styleId="Strong">
    <w:name w:val="Strong"/>
    <w:basedOn w:val="DefaultParagraphFont"/>
    <w:uiPriority w:val="22"/>
    <w:qFormat/>
    <w:rsid w:val="007113F1"/>
    <w:rPr>
      <w:b/>
      <w:bCs/>
    </w:rPr>
  </w:style>
  <w:style w:type="character" w:styleId="HTMLCite">
    <w:name w:val="HTML Cite"/>
    <w:basedOn w:val="DefaultParagraphFont"/>
    <w:uiPriority w:val="99"/>
    <w:unhideWhenUsed/>
    <w:rsid w:val="00F30883"/>
    <w:rPr>
      <w:i/>
      <w:iCs/>
    </w:rPr>
  </w:style>
  <w:style w:type="character" w:customStyle="1" w:styleId="reader1">
    <w:name w:val="reader1"/>
    <w:basedOn w:val="DefaultParagraphFont"/>
    <w:rsid w:val="00413BE6"/>
  </w:style>
  <w:style w:type="character" w:customStyle="1" w:styleId="eventshortdesc1">
    <w:name w:val="event_short_desc1"/>
    <w:basedOn w:val="DefaultParagraphFont"/>
    <w:rsid w:val="00C94184"/>
    <w:rPr>
      <w:vanish w:val="0"/>
      <w:webHidden w:val="0"/>
      <w:specVanish w:val="0"/>
    </w:rPr>
  </w:style>
  <w:style w:type="character" w:customStyle="1" w:styleId="eventlongdesc1">
    <w:name w:val="event_long_desc1"/>
    <w:basedOn w:val="DefaultParagraphFont"/>
    <w:rsid w:val="00C94184"/>
    <w:rPr>
      <w:vanish w:val="0"/>
      <w:webHidden w:val="0"/>
      <w:specVanish w:val="0"/>
    </w:rPr>
  </w:style>
  <w:style w:type="paragraph" w:customStyle="1" w:styleId="boe-rteelement-p1">
    <w:name w:val="boe-rteelement-p1"/>
    <w:basedOn w:val="Normal"/>
    <w:rsid w:val="00211DC9"/>
    <w:pPr>
      <w:spacing w:after="240"/>
    </w:pPr>
    <w:rPr>
      <w:rFonts w:ascii="Arial" w:hAnsi="Arial" w:cs="Arial"/>
      <w:color w:val="40404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73326">
      <w:bodyDiv w:val="1"/>
      <w:marLeft w:val="0"/>
      <w:marRight w:val="0"/>
      <w:marTop w:val="0"/>
      <w:marBottom w:val="0"/>
      <w:divBdr>
        <w:top w:val="none" w:sz="0" w:space="0" w:color="auto"/>
        <w:left w:val="none" w:sz="0" w:space="0" w:color="auto"/>
        <w:bottom w:val="none" w:sz="0" w:space="0" w:color="auto"/>
        <w:right w:val="none" w:sz="0" w:space="0" w:color="auto"/>
      </w:divBdr>
    </w:div>
    <w:div w:id="181475871">
      <w:bodyDiv w:val="1"/>
      <w:marLeft w:val="0"/>
      <w:marRight w:val="0"/>
      <w:marTop w:val="0"/>
      <w:marBottom w:val="0"/>
      <w:divBdr>
        <w:top w:val="none" w:sz="0" w:space="0" w:color="auto"/>
        <w:left w:val="none" w:sz="0" w:space="0" w:color="auto"/>
        <w:bottom w:val="none" w:sz="0" w:space="0" w:color="auto"/>
        <w:right w:val="none" w:sz="0" w:space="0" w:color="auto"/>
      </w:divBdr>
    </w:div>
    <w:div w:id="232275757">
      <w:bodyDiv w:val="1"/>
      <w:marLeft w:val="0"/>
      <w:marRight w:val="0"/>
      <w:marTop w:val="0"/>
      <w:marBottom w:val="0"/>
      <w:divBdr>
        <w:top w:val="none" w:sz="0" w:space="0" w:color="auto"/>
        <w:left w:val="none" w:sz="0" w:space="0" w:color="auto"/>
        <w:bottom w:val="none" w:sz="0" w:space="0" w:color="auto"/>
        <w:right w:val="none" w:sz="0" w:space="0" w:color="auto"/>
      </w:divBdr>
    </w:div>
    <w:div w:id="256982284">
      <w:bodyDiv w:val="1"/>
      <w:marLeft w:val="0"/>
      <w:marRight w:val="0"/>
      <w:marTop w:val="0"/>
      <w:marBottom w:val="0"/>
      <w:divBdr>
        <w:top w:val="none" w:sz="0" w:space="0" w:color="auto"/>
        <w:left w:val="none" w:sz="0" w:space="0" w:color="auto"/>
        <w:bottom w:val="none" w:sz="0" w:space="0" w:color="auto"/>
        <w:right w:val="none" w:sz="0" w:space="0" w:color="auto"/>
      </w:divBdr>
    </w:div>
    <w:div w:id="403845911">
      <w:bodyDiv w:val="1"/>
      <w:marLeft w:val="0"/>
      <w:marRight w:val="0"/>
      <w:marTop w:val="0"/>
      <w:marBottom w:val="0"/>
      <w:divBdr>
        <w:top w:val="none" w:sz="0" w:space="0" w:color="auto"/>
        <w:left w:val="none" w:sz="0" w:space="0" w:color="auto"/>
        <w:bottom w:val="none" w:sz="0" w:space="0" w:color="auto"/>
        <w:right w:val="none" w:sz="0" w:space="0" w:color="auto"/>
      </w:divBdr>
    </w:div>
    <w:div w:id="416750016">
      <w:bodyDiv w:val="1"/>
      <w:marLeft w:val="0"/>
      <w:marRight w:val="0"/>
      <w:marTop w:val="0"/>
      <w:marBottom w:val="0"/>
      <w:divBdr>
        <w:top w:val="none" w:sz="0" w:space="0" w:color="auto"/>
        <w:left w:val="none" w:sz="0" w:space="0" w:color="auto"/>
        <w:bottom w:val="none" w:sz="0" w:space="0" w:color="auto"/>
        <w:right w:val="none" w:sz="0" w:space="0" w:color="auto"/>
      </w:divBdr>
    </w:div>
    <w:div w:id="509107086">
      <w:bodyDiv w:val="1"/>
      <w:marLeft w:val="0"/>
      <w:marRight w:val="0"/>
      <w:marTop w:val="0"/>
      <w:marBottom w:val="0"/>
      <w:divBdr>
        <w:top w:val="none" w:sz="0" w:space="0" w:color="auto"/>
        <w:left w:val="none" w:sz="0" w:space="0" w:color="auto"/>
        <w:bottom w:val="none" w:sz="0" w:space="0" w:color="auto"/>
        <w:right w:val="none" w:sz="0" w:space="0" w:color="auto"/>
      </w:divBdr>
    </w:div>
    <w:div w:id="520245327">
      <w:bodyDiv w:val="1"/>
      <w:marLeft w:val="0"/>
      <w:marRight w:val="0"/>
      <w:marTop w:val="0"/>
      <w:marBottom w:val="0"/>
      <w:divBdr>
        <w:top w:val="none" w:sz="0" w:space="0" w:color="auto"/>
        <w:left w:val="none" w:sz="0" w:space="0" w:color="auto"/>
        <w:bottom w:val="none" w:sz="0" w:space="0" w:color="auto"/>
        <w:right w:val="none" w:sz="0" w:space="0" w:color="auto"/>
      </w:divBdr>
    </w:div>
    <w:div w:id="541864382">
      <w:bodyDiv w:val="1"/>
      <w:marLeft w:val="0"/>
      <w:marRight w:val="0"/>
      <w:marTop w:val="0"/>
      <w:marBottom w:val="0"/>
      <w:divBdr>
        <w:top w:val="none" w:sz="0" w:space="0" w:color="auto"/>
        <w:left w:val="none" w:sz="0" w:space="0" w:color="auto"/>
        <w:bottom w:val="none" w:sz="0" w:space="0" w:color="auto"/>
        <w:right w:val="none" w:sz="0" w:space="0" w:color="auto"/>
      </w:divBdr>
    </w:div>
    <w:div w:id="625503219">
      <w:bodyDiv w:val="1"/>
      <w:marLeft w:val="0"/>
      <w:marRight w:val="0"/>
      <w:marTop w:val="0"/>
      <w:marBottom w:val="0"/>
      <w:divBdr>
        <w:top w:val="none" w:sz="0" w:space="0" w:color="auto"/>
        <w:left w:val="none" w:sz="0" w:space="0" w:color="auto"/>
        <w:bottom w:val="none" w:sz="0" w:space="0" w:color="auto"/>
        <w:right w:val="none" w:sz="0" w:space="0" w:color="auto"/>
      </w:divBdr>
    </w:div>
    <w:div w:id="667682192">
      <w:bodyDiv w:val="1"/>
      <w:marLeft w:val="0"/>
      <w:marRight w:val="0"/>
      <w:marTop w:val="0"/>
      <w:marBottom w:val="0"/>
      <w:divBdr>
        <w:top w:val="none" w:sz="0" w:space="0" w:color="auto"/>
        <w:left w:val="none" w:sz="0" w:space="0" w:color="auto"/>
        <w:bottom w:val="none" w:sz="0" w:space="0" w:color="auto"/>
        <w:right w:val="none" w:sz="0" w:space="0" w:color="auto"/>
      </w:divBdr>
    </w:div>
    <w:div w:id="703333820">
      <w:bodyDiv w:val="1"/>
      <w:marLeft w:val="0"/>
      <w:marRight w:val="0"/>
      <w:marTop w:val="0"/>
      <w:marBottom w:val="0"/>
      <w:divBdr>
        <w:top w:val="none" w:sz="0" w:space="0" w:color="auto"/>
        <w:left w:val="none" w:sz="0" w:space="0" w:color="auto"/>
        <w:bottom w:val="none" w:sz="0" w:space="0" w:color="auto"/>
        <w:right w:val="none" w:sz="0" w:space="0" w:color="auto"/>
      </w:divBdr>
    </w:div>
    <w:div w:id="773289091">
      <w:bodyDiv w:val="1"/>
      <w:marLeft w:val="0"/>
      <w:marRight w:val="0"/>
      <w:marTop w:val="0"/>
      <w:marBottom w:val="0"/>
      <w:divBdr>
        <w:top w:val="none" w:sz="0" w:space="0" w:color="auto"/>
        <w:left w:val="none" w:sz="0" w:space="0" w:color="auto"/>
        <w:bottom w:val="none" w:sz="0" w:space="0" w:color="auto"/>
        <w:right w:val="none" w:sz="0" w:space="0" w:color="auto"/>
      </w:divBdr>
    </w:div>
    <w:div w:id="789206548">
      <w:bodyDiv w:val="1"/>
      <w:marLeft w:val="0"/>
      <w:marRight w:val="0"/>
      <w:marTop w:val="0"/>
      <w:marBottom w:val="0"/>
      <w:divBdr>
        <w:top w:val="none" w:sz="0" w:space="0" w:color="auto"/>
        <w:left w:val="none" w:sz="0" w:space="0" w:color="auto"/>
        <w:bottom w:val="none" w:sz="0" w:space="0" w:color="auto"/>
        <w:right w:val="none" w:sz="0" w:space="0" w:color="auto"/>
      </w:divBdr>
    </w:div>
    <w:div w:id="1037392362">
      <w:bodyDiv w:val="1"/>
      <w:marLeft w:val="0"/>
      <w:marRight w:val="0"/>
      <w:marTop w:val="0"/>
      <w:marBottom w:val="0"/>
      <w:divBdr>
        <w:top w:val="none" w:sz="0" w:space="0" w:color="auto"/>
        <w:left w:val="none" w:sz="0" w:space="0" w:color="auto"/>
        <w:bottom w:val="none" w:sz="0" w:space="0" w:color="auto"/>
        <w:right w:val="none" w:sz="0" w:space="0" w:color="auto"/>
      </w:divBdr>
    </w:div>
    <w:div w:id="1075319192">
      <w:bodyDiv w:val="1"/>
      <w:marLeft w:val="0"/>
      <w:marRight w:val="0"/>
      <w:marTop w:val="0"/>
      <w:marBottom w:val="0"/>
      <w:divBdr>
        <w:top w:val="none" w:sz="0" w:space="0" w:color="auto"/>
        <w:left w:val="none" w:sz="0" w:space="0" w:color="auto"/>
        <w:bottom w:val="none" w:sz="0" w:space="0" w:color="auto"/>
        <w:right w:val="none" w:sz="0" w:space="0" w:color="auto"/>
      </w:divBdr>
    </w:div>
    <w:div w:id="1124813626">
      <w:bodyDiv w:val="1"/>
      <w:marLeft w:val="0"/>
      <w:marRight w:val="0"/>
      <w:marTop w:val="0"/>
      <w:marBottom w:val="0"/>
      <w:divBdr>
        <w:top w:val="none" w:sz="0" w:space="0" w:color="auto"/>
        <w:left w:val="none" w:sz="0" w:space="0" w:color="auto"/>
        <w:bottom w:val="none" w:sz="0" w:space="0" w:color="auto"/>
        <w:right w:val="none" w:sz="0" w:space="0" w:color="auto"/>
      </w:divBdr>
    </w:div>
    <w:div w:id="1128596006">
      <w:bodyDiv w:val="1"/>
      <w:marLeft w:val="0"/>
      <w:marRight w:val="0"/>
      <w:marTop w:val="0"/>
      <w:marBottom w:val="0"/>
      <w:divBdr>
        <w:top w:val="none" w:sz="0" w:space="0" w:color="auto"/>
        <w:left w:val="none" w:sz="0" w:space="0" w:color="auto"/>
        <w:bottom w:val="none" w:sz="0" w:space="0" w:color="auto"/>
        <w:right w:val="none" w:sz="0" w:space="0" w:color="auto"/>
      </w:divBdr>
    </w:div>
    <w:div w:id="1277328707">
      <w:bodyDiv w:val="1"/>
      <w:marLeft w:val="0"/>
      <w:marRight w:val="0"/>
      <w:marTop w:val="0"/>
      <w:marBottom w:val="0"/>
      <w:divBdr>
        <w:top w:val="none" w:sz="0" w:space="0" w:color="auto"/>
        <w:left w:val="none" w:sz="0" w:space="0" w:color="auto"/>
        <w:bottom w:val="none" w:sz="0" w:space="0" w:color="auto"/>
        <w:right w:val="none" w:sz="0" w:space="0" w:color="auto"/>
      </w:divBdr>
    </w:div>
    <w:div w:id="1284263468">
      <w:bodyDiv w:val="1"/>
      <w:marLeft w:val="0"/>
      <w:marRight w:val="0"/>
      <w:marTop w:val="0"/>
      <w:marBottom w:val="0"/>
      <w:divBdr>
        <w:top w:val="none" w:sz="0" w:space="0" w:color="auto"/>
        <w:left w:val="none" w:sz="0" w:space="0" w:color="auto"/>
        <w:bottom w:val="none" w:sz="0" w:space="0" w:color="auto"/>
        <w:right w:val="none" w:sz="0" w:space="0" w:color="auto"/>
      </w:divBdr>
    </w:div>
    <w:div w:id="1451128838">
      <w:bodyDiv w:val="1"/>
      <w:marLeft w:val="0"/>
      <w:marRight w:val="0"/>
      <w:marTop w:val="0"/>
      <w:marBottom w:val="0"/>
      <w:divBdr>
        <w:top w:val="none" w:sz="0" w:space="0" w:color="auto"/>
        <w:left w:val="none" w:sz="0" w:space="0" w:color="auto"/>
        <w:bottom w:val="none" w:sz="0" w:space="0" w:color="auto"/>
        <w:right w:val="none" w:sz="0" w:space="0" w:color="auto"/>
      </w:divBdr>
    </w:div>
    <w:div w:id="1503662280">
      <w:bodyDiv w:val="1"/>
      <w:marLeft w:val="0"/>
      <w:marRight w:val="0"/>
      <w:marTop w:val="0"/>
      <w:marBottom w:val="0"/>
      <w:divBdr>
        <w:top w:val="none" w:sz="0" w:space="0" w:color="auto"/>
        <w:left w:val="none" w:sz="0" w:space="0" w:color="auto"/>
        <w:bottom w:val="none" w:sz="0" w:space="0" w:color="auto"/>
        <w:right w:val="none" w:sz="0" w:space="0" w:color="auto"/>
      </w:divBdr>
    </w:div>
    <w:div w:id="1658654821">
      <w:bodyDiv w:val="1"/>
      <w:marLeft w:val="0"/>
      <w:marRight w:val="0"/>
      <w:marTop w:val="0"/>
      <w:marBottom w:val="0"/>
      <w:divBdr>
        <w:top w:val="none" w:sz="0" w:space="0" w:color="auto"/>
        <w:left w:val="none" w:sz="0" w:space="0" w:color="auto"/>
        <w:bottom w:val="none" w:sz="0" w:space="0" w:color="auto"/>
        <w:right w:val="none" w:sz="0" w:space="0" w:color="auto"/>
      </w:divBdr>
    </w:div>
    <w:div w:id="1764179291">
      <w:bodyDiv w:val="1"/>
      <w:marLeft w:val="0"/>
      <w:marRight w:val="0"/>
      <w:marTop w:val="0"/>
      <w:marBottom w:val="0"/>
      <w:divBdr>
        <w:top w:val="none" w:sz="0" w:space="0" w:color="auto"/>
        <w:left w:val="none" w:sz="0" w:space="0" w:color="auto"/>
        <w:bottom w:val="none" w:sz="0" w:space="0" w:color="auto"/>
        <w:right w:val="none" w:sz="0" w:space="0" w:color="auto"/>
      </w:divBdr>
    </w:div>
    <w:div w:id="1985044768">
      <w:bodyDiv w:val="1"/>
      <w:marLeft w:val="0"/>
      <w:marRight w:val="0"/>
      <w:marTop w:val="0"/>
      <w:marBottom w:val="0"/>
      <w:divBdr>
        <w:top w:val="none" w:sz="0" w:space="0" w:color="auto"/>
        <w:left w:val="none" w:sz="0" w:space="0" w:color="auto"/>
        <w:bottom w:val="none" w:sz="0" w:space="0" w:color="auto"/>
        <w:right w:val="none" w:sz="0" w:space="0" w:color="auto"/>
      </w:divBdr>
    </w:div>
    <w:div w:id="2088109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rixtonwindmill.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lambeth.gov.uk"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464</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3109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plaxy</dc:creator>
  <cp:lastModifiedBy>JSmith</cp:lastModifiedBy>
  <cp:revision>2</cp:revision>
  <dcterms:created xsi:type="dcterms:W3CDTF">2014-06-17T08:46:00Z</dcterms:created>
  <dcterms:modified xsi:type="dcterms:W3CDTF">2014-06-17T08:46:00Z</dcterms:modified>
</cp:coreProperties>
</file>